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3C" w:rsidRPr="008703F0" w:rsidRDefault="008703F0" w:rsidP="00B07E65">
      <w:pPr>
        <w:pStyle w:val="Kop1"/>
        <w:rPr>
          <w:color w:val="auto"/>
          <w:u w:val="single"/>
        </w:rPr>
      </w:pPr>
      <w:r>
        <w:rPr>
          <w:color w:val="auto"/>
          <w:u w:val="single"/>
        </w:rPr>
        <w:t>Opdracht Waterzuivering</w:t>
      </w:r>
    </w:p>
    <w:p w:rsidR="00B07E65" w:rsidRDefault="00171DEB" w:rsidP="00B07E65">
      <w:r>
        <w:br/>
        <w:t xml:space="preserve">Meer informatie vind je op de PowerPoint van vorige week:  </w:t>
      </w:r>
      <w:r>
        <w:rPr>
          <w:rFonts w:ascii="Helvetica" w:hAnsi="Helvetica"/>
          <w:color w:val="444444"/>
          <w:sz w:val="20"/>
          <w:szCs w:val="20"/>
        </w:rPr>
        <w:t>goo.gl/itZMxA</w:t>
      </w:r>
    </w:p>
    <w:p w:rsidR="00B07E65" w:rsidRDefault="00B07E65" w:rsidP="00B07E65">
      <w:pPr>
        <w:pStyle w:val="Lijstalinea"/>
        <w:numPr>
          <w:ilvl w:val="0"/>
          <w:numId w:val="1"/>
        </w:numPr>
      </w:pPr>
      <w:r w:rsidRPr="00B07E65">
        <w:rPr>
          <w:b/>
        </w:rPr>
        <w:t>Wat is de (belangrijkste) functie van:</w:t>
      </w:r>
      <w:r w:rsidRPr="00B07E65">
        <w:rPr>
          <w:b/>
        </w:rPr>
        <w:br/>
      </w:r>
      <w:r>
        <w:t>Harkrooster</w:t>
      </w:r>
      <w:r>
        <w:br/>
        <w:t>Voorbezinktank</w:t>
      </w:r>
      <w:r>
        <w:br/>
        <w:t>Zandvanger</w:t>
      </w:r>
      <w:r>
        <w:br/>
        <w:t>Biologische proces</w:t>
      </w:r>
      <w:r>
        <w:br/>
        <w:t>Nabezinktank</w:t>
      </w:r>
      <w:r>
        <w:br/>
      </w:r>
    </w:p>
    <w:p w:rsidR="00B07E65" w:rsidRDefault="00B07E65" w:rsidP="00B07E65">
      <w:pPr>
        <w:pStyle w:val="Lijstalinea"/>
        <w:numPr>
          <w:ilvl w:val="0"/>
          <w:numId w:val="1"/>
        </w:numPr>
      </w:pPr>
      <w:r w:rsidRPr="00B07E65">
        <w:rPr>
          <w:b/>
        </w:rPr>
        <w:t>Wat wordt er bedoeld met de volgende begrippen</w:t>
      </w:r>
    </w:p>
    <w:p w:rsidR="00B07E65" w:rsidRDefault="00B07E65" w:rsidP="00B07E65">
      <w:r>
        <w:t>Influent</w:t>
      </w:r>
      <w:r>
        <w:br/>
        <w:t>Effluent</w:t>
      </w:r>
      <w:r>
        <w:br/>
      </w:r>
    </w:p>
    <w:p w:rsidR="00B07E65" w:rsidRPr="00B07E65" w:rsidRDefault="00B07E65" w:rsidP="00B07E65">
      <w:pPr>
        <w:pStyle w:val="Lijstalinea"/>
        <w:numPr>
          <w:ilvl w:val="0"/>
          <w:numId w:val="1"/>
        </w:numPr>
        <w:rPr>
          <w:b/>
        </w:rPr>
      </w:pPr>
      <w:r w:rsidRPr="00B07E65">
        <w:rPr>
          <w:b/>
        </w:rPr>
        <w:t>Leg de volgende parameters uit? Waarom willen we ze uit het afvalwater verwijderen?</w:t>
      </w:r>
    </w:p>
    <w:p w:rsidR="00B07E65" w:rsidRDefault="00B07E65" w:rsidP="00B07E65">
      <w:r>
        <w:t>Stikstof (Ammonium / Nitraat / Nitriet)</w:t>
      </w:r>
      <w:r>
        <w:br/>
        <w:t>Fosfaat</w:t>
      </w:r>
      <w:r>
        <w:br/>
        <w:t>Chemische Zuurstofverbruik</w:t>
      </w:r>
    </w:p>
    <w:p w:rsidR="00B07E65" w:rsidRPr="00B07E65" w:rsidRDefault="00B07E65" w:rsidP="00B07E65">
      <w:pPr>
        <w:pStyle w:val="Lijstalinea"/>
        <w:numPr>
          <w:ilvl w:val="0"/>
          <w:numId w:val="1"/>
        </w:numPr>
        <w:rPr>
          <w:b/>
        </w:rPr>
      </w:pPr>
      <w:r w:rsidRPr="00B07E65">
        <w:rPr>
          <w:b/>
        </w:rPr>
        <w:t>Leg onderstaande begrippen uit</w:t>
      </w:r>
    </w:p>
    <w:p w:rsidR="00B07E65" w:rsidRDefault="00B07E65" w:rsidP="00B07E65">
      <w:r>
        <w:t>Inwoner equivalent</w:t>
      </w:r>
    </w:p>
    <w:p w:rsidR="00B07E65" w:rsidRDefault="00B07E65" w:rsidP="00B07E65">
      <w:r>
        <w:t>Chemische Zuurstofverbruik</w:t>
      </w:r>
    </w:p>
    <w:p w:rsidR="00B07E65" w:rsidRPr="00B07E65" w:rsidRDefault="00B07E65" w:rsidP="00B07E65">
      <w:r>
        <w:t>N</w:t>
      </w:r>
      <w:r>
        <w:rPr>
          <w:vertAlign w:val="subscript"/>
        </w:rPr>
        <w:t>Kjeldahl</w:t>
      </w:r>
      <w:r>
        <w:t xml:space="preserve"> (zoek deze op via internet)</w:t>
      </w:r>
    </w:p>
    <w:p w:rsidR="00B07E65" w:rsidRDefault="00B07E65" w:rsidP="00B07E65">
      <w:pPr>
        <w:pStyle w:val="Lijstalinea"/>
        <w:numPr>
          <w:ilvl w:val="0"/>
          <w:numId w:val="1"/>
        </w:numPr>
        <w:rPr>
          <w:b/>
        </w:rPr>
      </w:pPr>
      <w:r w:rsidRPr="00B07E65">
        <w:rPr>
          <w:b/>
        </w:rPr>
        <w:t>Vul de ontbrekende woorden in.</w:t>
      </w:r>
    </w:p>
    <w:p w:rsidR="00B07E65" w:rsidRPr="00B07E65" w:rsidRDefault="008703F0" w:rsidP="00B07E65">
      <w:r>
        <w:t xml:space="preserve">Tip: Kies uit deze van deze woorden: </w:t>
      </w:r>
      <w:r>
        <w:br/>
      </w:r>
      <w:r w:rsidR="00B07E65">
        <w:t xml:space="preserve">CZV, Stikstof, Ammonium, Organische Stikstof, Kjeldahlisch stikstof, beluchting, voorbezinken, verwarming, koeling, </w:t>
      </w:r>
      <w:r>
        <w:t>koolstofdioxide, zuurstof, chemische, biologische.</w:t>
      </w:r>
    </w:p>
    <w:p w:rsidR="00B07E65" w:rsidRDefault="00B07E65" w:rsidP="00B07E65">
      <w:r>
        <w:t>De belangrijkste kostenpost voor een waterzuivering is _____A_____ , daarom kosten de zuiveringsprocessen waarvoor veel _______B______ nodig is veel geld. Verwijdering van ____C_____ en _____D_____ kosten veel ____</w:t>
      </w:r>
      <w:r w:rsidR="008703F0">
        <w:t>B</w:t>
      </w:r>
      <w:r>
        <w:t>_____. Dat betekent dat bedrijven voor afvalwater meer moeten betalen als er meer  ____C_____ en ____D_____ in zit.</w:t>
      </w:r>
    </w:p>
    <w:p w:rsidR="00171DEB" w:rsidRDefault="00171DEB" w:rsidP="00171DEB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Beantwoord onderstaande vragen?</w:t>
      </w:r>
    </w:p>
    <w:p w:rsidR="00171DEB" w:rsidRDefault="00171DEB" w:rsidP="00171DEB">
      <w:r>
        <w:t>Wie beheren in Nederland afvalwaterzuiveringsinstallaties (RWZI)? __________________________________</w:t>
      </w:r>
    </w:p>
    <w:p w:rsidR="00AD01AC" w:rsidRDefault="00AD01AC">
      <w:r>
        <w:br w:type="page"/>
      </w:r>
    </w:p>
    <w:p w:rsidR="00171DEB" w:rsidRDefault="00AD01AC" w:rsidP="00AD01AC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lastRenderedPageBreak/>
        <w:t>De samenstelling van het huishoudelijk afvalwater?</w:t>
      </w:r>
    </w:p>
    <w:p w:rsidR="00AD01AC" w:rsidRDefault="00AD01AC" w:rsidP="00AD01AC">
      <w:r>
        <w:rPr>
          <w:noProof/>
          <w:lang w:eastAsia="nl-NL"/>
        </w:rPr>
        <w:drawing>
          <wp:inline distT="0" distB="0" distL="0" distR="0" wp14:anchorId="603D3954" wp14:editId="0757E09E">
            <wp:extent cx="2531059" cy="1600694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2446" cy="160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31A">
        <w:rPr>
          <w:noProof/>
          <w:lang w:eastAsia="nl-NL"/>
        </w:rPr>
        <w:drawing>
          <wp:inline distT="0" distB="0" distL="0" distR="0" wp14:anchorId="7C039996" wp14:editId="31280355">
            <wp:extent cx="3650284" cy="1174597"/>
            <wp:effectExtent l="0" t="0" r="7620" b="698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0573" cy="11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5BF" w:rsidRDefault="00300171" w:rsidP="00AD01AC">
      <w:hyperlink r:id="rId8" w:history="1">
        <w:r w:rsidRPr="00D2196D">
          <w:rPr>
            <w:rStyle w:val="Hyperlink"/>
          </w:rPr>
          <w:t>https://www.lenntech.nl/calculatoren/inwoner-equivalent-kosten-calculator.html</w:t>
        </w:r>
      </w:hyperlink>
      <w:r>
        <w:rPr>
          <w:rStyle w:val="Hyperlink"/>
        </w:rPr>
        <w:br/>
      </w:r>
    </w:p>
    <w:p w:rsidR="006555BF" w:rsidRDefault="006555BF" w:rsidP="00AD01AC">
      <w:r>
        <w:t xml:space="preserve">Een </w:t>
      </w:r>
      <w:r w:rsidR="00FC34C1">
        <w:t>suiker</w:t>
      </w:r>
      <w:r>
        <w:t xml:space="preserve">bedrijf </w:t>
      </w:r>
      <w:r w:rsidR="008703F0">
        <w:t xml:space="preserve">heeft een afvalwaterstroom van </w:t>
      </w:r>
      <w:r>
        <w:t>1.000 m</w:t>
      </w:r>
      <w:r w:rsidRPr="006555BF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afvalwater. Het afvalwater heeft een CZV</w:t>
      </w:r>
      <w:r w:rsidR="008703F0">
        <w:t>-concentratie</w:t>
      </w:r>
      <w:r>
        <w:t xml:space="preserve"> van 2.000 mg/L en de concentratie Nkj is 200 mg/L. </w:t>
      </w:r>
    </w:p>
    <w:p w:rsidR="006555BF" w:rsidRPr="006555BF" w:rsidRDefault="006555BF" w:rsidP="00AD01AC">
      <w:r>
        <w:t>Dit bedrijf produceert _______________ i</w:t>
      </w:r>
      <w:r w:rsidR="008703F0">
        <w:t>nwoner equivalenten aan afvalwater.</w:t>
      </w:r>
      <w:r>
        <w:t xml:space="preserve"> </w:t>
      </w:r>
      <w:r>
        <w:br/>
        <w:t>Het tarief bij Waterschap Rivierenland is €54,-</w:t>
      </w:r>
      <w:r w:rsidR="004349A0">
        <w:t xml:space="preserve"> per i.e.</w:t>
      </w:r>
      <w:r>
        <w:t xml:space="preserve">, dus het bedrijf betaald ____________ aan belasting. </w:t>
      </w:r>
    </w:p>
    <w:p w:rsidR="00AD01AC" w:rsidRDefault="00AD01AC" w:rsidP="00AD01AC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Zoekvragen. Maak gebruik van DE BOSATLAS VAN NEDERLAND WATERLAND</w:t>
      </w:r>
    </w:p>
    <w:p w:rsidR="00AD01AC" w:rsidRDefault="00AD01AC" w:rsidP="00AD01AC">
      <w:r>
        <w:t>Wat is een drukriolering?</w:t>
      </w:r>
      <w:r w:rsidR="008703F0">
        <w:t>____________________________________________________________________</w:t>
      </w:r>
    </w:p>
    <w:p w:rsidR="00AD01AC" w:rsidRDefault="00AD01AC" w:rsidP="00AD01AC">
      <w:r>
        <w:t>Waar in Nederland bevinden zich de grootste RWZI?</w:t>
      </w:r>
      <w:r w:rsidR="008703F0">
        <w:t>______________________________________________</w:t>
      </w:r>
    </w:p>
    <w:p w:rsidR="00AD01AC" w:rsidRDefault="00AD01AC" w:rsidP="00AD01AC">
      <w:r>
        <w:t>Na hoeveel jaar zijn rioleringsbuizen aan vervanging toe?</w:t>
      </w:r>
      <w:r w:rsidR="008703F0">
        <w:t>__________________________________________</w:t>
      </w:r>
      <w:r w:rsidR="00514B38">
        <w:br/>
        <w:t>Wat is een gemeentelijk rioleringsplan? (zoek op internet)._________________________________________</w:t>
      </w:r>
    </w:p>
    <w:p w:rsidR="00367F09" w:rsidRDefault="00367F09" w:rsidP="00B07E65">
      <w:r>
        <w:t>In 1981 zat in het ongezuiverd rioolwater  _________ kg stikstof per dag. In 2005 was dit ___________ .</w:t>
      </w:r>
      <w:r>
        <w:br/>
        <w:t>In 1981 zat in het ongezuiverd rioolwater  _________ kg fosfor per dag. In  2005 was dit  ___________.</w:t>
      </w:r>
    </w:p>
    <w:p w:rsidR="00367F09" w:rsidRDefault="00367F09" w:rsidP="00B07E65">
      <w:r>
        <w:t xml:space="preserve">De hoeveelheid ___________ in het ongezuiverde rioolwater is toegenomen. De hoeveelheid ________ is afgenomen. </w:t>
      </w:r>
      <w:bookmarkStart w:id="0" w:name="_GoBack"/>
      <w:bookmarkEnd w:id="0"/>
      <w:r>
        <w:br/>
        <w:t>De hoeveelheid fosfor in het ongezuiverde rioolwater was het hoogste in het jaartal _______ .  Het is daarna afgenomen, omdat _________________________ .</w:t>
      </w:r>
    </w:p>
    <w:p w:rsidR="00171DEB" w:rsidRDefault="00BA6871" w:rsidP="00BA6871">
      <w:r>
        <w:t xml:space="preserve">Van welke van stof is de belasting vanuit riolering en waterzuivering sinds 1990 het meest teruggedrongen? </w:t>
      </w:r>
      <w:r w:rsidR="00367F09">
        <w:t xml:space="preserve"> </w:t>
      </w:r>
      <w:r>
        <w:br/>
        <w:t xml:space="preserve">Kies uit: stikstof, fosfor, koper, nikkel en zink. </w:t>
      </w:r>
      <w:r w:rsidR="008703F0">
        <w:br/>
        <w:t>_______________________________________________________________________________________________</w:t>
      </w:r>
    </w:p>
    <w:p w:rsidR="0013231A" w:rsidRDefault="0013231A" w:rsidP="00BA6871">
      <w:r>
        <w:t xml:space="preserve">Wat is het verschil tussen een drukriolering en een vacuumriolering? </w:t>
      </w:r>
      <w:r>
        <w:br/>
      </w:r>
    </w:p>
    <w:p w:rsidR="0013231A" w:rsidRDefault="0013231A" w:rsidP="00BA6871">
      <w:r>
        <w:t>Wat is het verschil tussen en gescheiden rioolstelsel en een verbeterd gescheiden rioolstelsel?</w:t>
      </w:r>
    </w:p>
    <w:p w:rsidR="00ED5BBA" w:rsidRDefault="0013231A" w:rsidP="00BA6871">
      <w:r>
        <w:br/>
        <w:t>Wat is de lengte van het drukrioolstelsel in jouw woongemeente?</w:t>
      </w:r>
    </w:p>
    <w:p w:rsidR="003402B4" w:rsidRDefault="00ED5BBA" w:rsidP="00BA6871">
      <w:r>
        <w:t>Wat wordt er bedoeld met de begrippen DWA en RWA.</w:t>
      </w:r>
    </w:p>
    <w:p w:rsidR="002D12BB" w:rsidRPr="00B07E65" w:rsidRDefault="002D12BB" w:rsidP="00BA6871">
      <w:r>
        <w:t xml:space="preserve">Noem een aantal water besparende maatregen voor huis en tuin? </w:t>
      </w:r>
    </w:p>
    <w:sectPr w:rsidR="002D12BB" w:rsidRPr="00B07E65" w:rsidSect="00B07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7B3"/>
    <w:multiLevelType w:val="hybridMultilevel"/>
    <w:tmpl w:val="BA2A96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5285F"/>
    <w:multiLevelType w:val="hybridMultilevel"/>
    <w:tmpl w:val="22A2F952"/>
    <w:lvl w:ilvl="0" w:tplc="231C3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65"/>
    <w:rsid w:val="0013231A"/>
    <w:rsid w:val="00171DEB"/>
    <w:rsid w:val="002D12BB"/>
    <w:rsid w:val="00300171"/>
    <w:rsid w:val="003402B4"/>
    <w:rsid w:val="00364896"/>
    <w:rsid w:val="00367F09"/>
    <w:rsid w:val="004349A0"/>
    <w:rsid w:val="00514B38"/>
    <w:rsid w:val="006555BF"/>
    <w:rsid w:val="00673736"/>
    <w:rsid w:val="00793275"/>
    <w:rsid w:val="007A433A"/>
    <w:rsid w:val="007A6F7F"/>
    <w:rsid w:val="008703F0"/>
    <w:rsid w:val="00A815CE"/>
    <w:rsid w:val="00AD01AC"/>
    <w:rsid w:val="00B07E65"/>
    <w:rsid w:val="00BA6871"/>
    <w:rsid w:val="00DD07FD"/>
    <w:rsid w:val="00ED5BBA"/>
    <w:rsid w:val="00FC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7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7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B07E6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D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01A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555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7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7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B07E6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D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01A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55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nntech.nl/calculatoren/inwoner-equivalent-kosten-calculator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2018-01-26T11:38:00Z</dcterms:created>
  <dcterms:modified xsi:type="dcterms:W3CDTF">2018-01-30T14:37:00Z</dcterms:modified>
</cp:coreProperties>
</file>